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6D584" w14:textId="49E4980F" w:rsidR="00D24EC6" w:rsidRPr="00B05597" w:rsidRDefault="007F7C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Queen City</w:t>
      </w:r>
      <w:r w:rsidR="00D24EC6" w:rsidRPr="00B05597">
        <w:rPr>
          <w:rFonts w:ascii="Arial" w:hAnsi="Arial" w:cs="Arial"/>
          <w:sz w:val="20"/>
          <w:szCs w:val="20"/>
        </w:rPr>
        <w:t xml:space="preserve"> </w:t>
      </w:r>
      <w:r w:rsidR="00B05597">
        <w:rPr>
          <w:rFonts w:ascii="Arial" w:hAnsi="Arial" w:cs="Arial"/>
          <w:sz w:val="20"/>
          <w:szCs w:val="20"/>
        </w:rPr>
        <w:t xml:space="preserve">Study </w:t>
      </w:r>
      <w:r w:rsidR="003E3A09">
        <w:rPr>
          <w:rFonts w:ascii="Arial" w:hAnsi="Arial" w:cs="Arial"/>
          <w:sz w:val="20"/>
          <w:szCs w:val="20"/>
        </w:rPr>
        <w:t>Chapter 2</w:t>
      </w:r>
      <w:r w:rsidR="00B05597">
        <w:rPr>
          <w:rFonts w:ascii="Arial" w:hAnsi="Arial" w:cs="Arial"/>
          <w:sz w:val="20"/>
          <w:szCs w:val="20"/>
        </w:rPr>
        <w:t xml:space="preserve"> (</w:t>
      </w:r>
      <w:r w:rsidR="001F216F">
        <w:rPr>
          <w:rFonts w:ascii="Arial" w:hAnsi="Arial" w:cs="Arial"/>
          <w:sz w:val="20"/>
          <w:szCs w:val="20"/>
        </w:rPr>
        <w:t xml:space="preserve">120 </w:t>
      </w:r>
      <w:bookmarkStart w:id="0" w:name="_GoBack"/>
      <w:bookmarkEnd w:id="0"/>
      <w:r w:rsidR="00B05597">
        <w:rPr>
          <w:rFonts w:ascii="Arial" w:hAnsi="Arial" w:cs="Arial"/>
          <w:sz w:val="20"/>
          <w:szCs w:val="20"/>
        </w:rPr>
        <w:t>points total)</w:t>
      </w:r>
      <w:r w:rsidR="00B05597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ab/>
      </w:r>
      <w:r w:rsidR="003E3A09">
        <w:rPr>
          <w:rFonts w:ascii="Arial" w:hAnsi="Arial" w:cs="Arial"/>
          <w:sz w:val="20"/>
          <w:szCs w:val="20"/>
        </w:rPr>
        <w:tab/>
      </w:r>
      <w:r w:rsidR="003E3A09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>RUBRIC</w:t>
      </w:r>
      <w:r w:rsidR="00D24EC6" w:rsidRPr="00B05597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C21683" w:rsidRPr="00B05597" w14:paraId="587A68EC" w14:textId="77777777" w:rsidTr="00884B7F">
        <w:tc>
          <w:tcPr>
            <w:tcW w:w="828" w:type="dxa"/>
          </w:tcPr>
          <w:p w14:paraId="6629E7E4" w14:textId="77777777" w:rsidR="00D24EC6" w:rsidRPr="00B05597" w:rsidRDefault="00B05597" w:rsidP="00B05597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Points</w:t>
            </w:r>
          </w:p>
        </w:tc>
        <w:tc>
          <w:tcPr>
            <w:tcW w:w="7830" w:type="dxa"/>
          </w:tcPr>
          <w:p w14:paraId="70B205D8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Requirement</w:t>
            </w:r>
          </w:p>
        </w:tc>
        <w:tc>
          <w:tcPr>
            <w:tcW w:w="1676" w:type="dxa"/>
          </w:tcPr>
          <w:p w14:paraId="78971E82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C21683" w:rsidRPr="00B05597" w14:paraId="69451A93" w14:textId="77777777" w:rsidTr="00884B7F">
        <w:tc>
          <w:tcPr>
            <w:tcW w:w="828" w:type="dxa"/>
          </w:tcPr>
          <w:p w14:paraId="21471237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6F7F2E" w14:textId="6512E974" w:rsidR="00C769D7" w:rsidRPr="00B05597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A6ED110" w14:textId="1AF60D0C" w:rsidR="00C769D7" w:rsidRPr="00B05597" w:rsidRDefault="00DC6E3F" w:rsidP="00C76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1</w:t>
            </w:r>
            <w:r w:rsidR="00AD61A9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68574C58" w14:textId="6AC5F9CE" w:rsidR="00DC6E3F" w:rsidRPr="00B05597" w:rsidRDefault="00AD61A9" w:rsidP="00C76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7830" w:type="dxa"/>
          </w:tcPr>
          <w:p w14:paraId="7818BDA2" w14:textId="77777777" w:rsidR="00D24EC6" w:rsidRPr="00B05597" w:rsidRDefault="00D24EC6" w:rsidP="00F3631F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Report Format (Word document)</w:t>
            </w:r>
          </w:p>
          <w:p w14:paraId="682FDEBE" w14:textId="77777777" w:rsidR="00C21683" w:rsidRPr="00B05597" w:rsidRDefault="00C21683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Organization</w:t>
            </w:r>
          </w:p>
          <w:p w14:paraId="0F8118A3" w14:textId="77777777" w:rsidR="00C21683" w:rsidRPr="00B05597" w:rsidRDefault="00C21683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Clarity</w:t>
            </w:r>
          </w:p>
          <w:p w14:paraId="669AD11F" w14:textId="77777777" w:rsidR="00DC6E3F" w:rsidRPr="00B05597" w:rsidRDefault="00884B7F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E3F" w:rsidRPr="00B05597">
              <w:rPr>
                <w:rFonts w:ascii="Arial" w:hAnsi="Arial" w:cs="Arial"/>
                <w:sz w:val="20"/>
                <w:szCs w:val="20"/>
              </w:rPr>
              <w:t>Use of Tables to present data</w:t>
            </w:r>
          </w:p>
        </w:tc>
        <w:tc>
          <w:tcPr>
            <w:tcW w:w="1676" w:type="dxa"/>
          </w:tcPr>
          <w:p w14:paraId="5C557D08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A95E3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683" w:rsidRPr="00B05597" w14:paraId="77CB3484" w14:textId="77777777" w:rsidTr="007F7CBA">
        <w:trPr>
          <w:trHeight w:val="6911"/>
        </w:trPr>
        <w:tc>
          <w:tcPr>
            <w:tcW w:w="828" w:type="dxa"/>
          </w:tcPr>
          <w:p w14:paraId="1B1975F0" w14:textId="77777777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19C562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E17309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CE2751" w14:textId="5C261332" w:rsidR="00C769D7" w:rsidRPr="00B05597" w:rsidRDefault="007F7CBA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11C731EF" w14:textId="77777777" w:rsidR="00C769D7" w:rsidRPr="00B05597" w:rsidRDefault="00C769D7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501C55" w14:textId="77777777" w:rsidR="00884B7F" w:rsidRDefault="00884B7F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E61C98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A967DD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A0E655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701D4D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F31BB0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A67F6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15CE21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D28389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E319CB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982CC6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CEA991" w14:textId="6AA11703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40FCABAD" w14:textId="77777777" w:rsidR="007F7CBA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068F16" w14:textId="46FAAD14" w:rsidR="007F7CBA" w:rsidRPr="00B05597" w:rsidRDefault="007F7CBA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tbl>
            <w:tblPr>
              <w:tblW w:w="15820" w:type="dxa"/>
              <w:tblLayout w:type="fixed"/>
              <w:tblLook w:val="04A0" w:firstRow="1" w:lastRow="0" w:firstColumn="1" w:lastColumn="0" w:noHBand="0" w:noVBand="1"/>
            </w:tblPr>
            <w:tblGrid>
              <w:gridCol w:w="15820"/>
            </w:tblGrid>
            <w:tr w:rsidR="00AD61A9" w:rsidRPr="00AD61A9" w14:paraId="42755B26" w14:textId="77777777" w:rsidTr="00AD61A9">
              <w:trPr>
                <w:trHeight w:val="290"/>
              </w:trPr>
              <w:tc>
                <w:tcPr>
                  <w:tcW w:w="15820" w:type="dxa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1FD17B56" w14:textId="5F74CF09" w:rsidR="00AD61A9" w:rsidRPr="006B5FB4" w:rsidRDefault="007F7CBA" w:rsidP="007B25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6B5FB4">
                    <w:rPr>
                      <w:rFonts w:ascii="Arial" w:hAnsi="Arial" w:cs="Arial"/>
                      <w:b/>
                      <w:sz w:val="20"/>
                      <w:szCs w:val="20"/>
                    </w:rPr>
                    <w:t>Category – Amount of Expenditures and Percent of Total Expenditures</w:t>
                  </w:r>
                </w:p>
              </w:tc>
            </w:tr>
          </w:tbl>
          <w:p w14:paraId="0006DD64" w14:textId="66E39087" w:rsidR="00AD61A9" w:rsidRDefault="00AD61A9" w:rsidP="00884B7F">
            <w:pPr>
              <w:rPr>
                <w:noProof/>
              </w:rPr>
            </w:pPr>
          </w:p>
          <w:p w14:paraId="432C7F68" w14:textId="3C91C141" w:rsidR="007F7CBA" w:rsidRDefault="007F7CBA" w:rsidP="00884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570AFB" wp14:editId="34669326">
                  <wp:extent cx="2012315" cy="1859947"/>
                  <wp:effectExtent l="0" t="0" r="6985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1333" cy="187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D369D5" w14:textId="388FD71D" w:rsidR="007F7CBA" w:rsidRDefault="007F7CBA" w:rsidP="00884B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63F7B0" w14:textId="658C86D7" w:rsidR="007F7CBA" w:rsidRDefault="007F7CBA" w:rsidP="00884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FD77A4" wp14:editId="21F6AFD9">
                  <wp:extent cx="2012895" cy="196215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1971" cy="1980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B8431D" w14:textId="5F9F5EDB" w:rsidR="00AD61A9" w:rsidRPr="00B05597" w:rsidRDefault="00AD61A9" w:rsidP="00884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</w:tcPr>
          <w:p w14:paraId="3FF36735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EC6" w:rsidRPr="00B05597" w14:paraId="1E4A52E3" w14:textId="77777777" w:rsidTr="00AD61A9">
        <w:tc>
          <w:tcPr>
            <w:tcW w:w="828" w:type="dxa"/>
          </w:tcPr>
          <w:p w14:paraId="49AAAB1B" w14:textId="77777777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23B8EB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13DF6F" w14:textId="692B078D" w:rsidR="00C769D7" w:rsidRPr="00B05597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6F6F7C63" w14:textId="62E1C0E5" w:rsidR="00B05597" w:rsidRDefault="00B05597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B1F4ED" w14:textId="51366D85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1474F0" w14:textId="1BD6EB10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04906B" w14:textId="0D2516EA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ECD1C4" w14:textId="32384656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EF2DEE" w14:textId="79C1D162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8A9936" w14:textId="2F2462CB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EEC5BD" w14:textId="60249BC8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79235E" w14:textId="7D4EB392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4BF3EE" w14:textId="2FD9D019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11125E" w14:textId="73FA7E55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CD6914" w14:textId="42451B2D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307160" w14:textId="0D7A5C86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3C42D8" w14:textId="64DD1ADA" w:rsidR="006B5FB4" w:rsidRDefault="006B5FB4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F141F4" w14:textId="447C1963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E6CC98" w14:textId="1C43D70F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9E2D3E" w14:textId="5C3A98B6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015B41" w14:textId="02169DFD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B7B06D" w14:textId="79F8244E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95CBF5" w14:textId="70BE4726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BC7224" w14:textId="2E73BA4D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BEF30B" w14:textId="407EA305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40CF3B" w14:textId="325AF129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E28CDB" w14:textId="3F429B07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4243D7" w14:textId="7E31894F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6DA5CB" w14:textId="027E2D99" w:rsidR="006B5FB4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A7F9AF" w14:textId="12A354DF" w:rsidR="006B5FB4" w:rsidRPr="00B05597" w:rsidRDefault="006B5FB4" w:rsidP="006B5F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20</w:t>
            </w:r>
          </w:p>
          <w:p w14:paraId="2303E4B8" w14:textId="78C1C36C" w:rsidR="00F3631F" w:rsidRPr="00B05597" w:rsidRDefault="00F3631F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46594AA7" w14:textId="0618DCCB" w:rsidR="00AD61A9" w:rsidRPr="006B5FB4" w:rsidRDefault="006B5FB4" w:rsidP="003057B4">
            <w:pPr>
              <w:rPr>
                <w:noProof/>
                <w:sz w:val="20"/>
                <w:szCs w:val="20"/>
              </w:rPr>
            </w:pPr>
            <w:r w:rsidRPr="006B5FB4">
              <w:rPr>
                <w:rFonts w:ascii="Arial" w:hAnsi="Arial" w:cs="Arial"/>
                <w:b/>
                <w:sz w:val="20"/>
                <w:szCs w:val="20"/>
              </w:rPr>
              <w:lastRenderedPageBreak/>
              <w:t>Department</w:t>
            </w:r>
            <w:r w:rsidRPr="006B5FB4">
              <w:rPr>
                <w:rFonts w:ascii="Arial" w:hAnsi="Arial" w:cs="Arial"/>
                <w:b/>
                <w:sz w:val="20"/>
                <w:szCs w:val="20"/>
              </w:rPr>
              <w:t xml:space="preserve"> – Amount of Expenditures and Percent of Total Expenditures</w:t>
            </w:r>
            <w:r w:rsidRPr="006B5FB4">
              <w:rPr>
                <w:noProof/>
                <w:sz w:val="20"/>
                <w:szCs w:val="20"/>
              </w:rPr>
              <w:t xml:space="preserve"> </w:t>
            </w:r>
          </w:p>
          <w:p w14:paraId="02DAF93E" w14:textId="77777777" w:rsidR="006B5FB4" w:rsidRDefault="006B5FB4" w:rsidP="003057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688ECE" w14:textId="77777777" w:rsidR="00AD61A9" w:rsidRPr="006B5FB4" w:rsidRDefault="006B5FB4" w:rsidP="003057B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5777589" wp14:editId="7C9573AA">
                  <wp:extent cx="3067050" cy="131962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6903" cy="1336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94FB59" w14:textId="77777777" w:rsidR="006B5FB4" w:rsidRDefault="006B5FB4" w:rsidP="003057B4">
            <w:pPr>
              <w:rPr>
                <w:rFonts w:ascii="Arial" w:hAnsi="Arial" w:cs="Arial"/>
                <w:sz w:val="28"/>
                <w:szCs w:val="28"/>
              </w:rPr>
            </w:pPr>
            <w:r w:rsidRPr="006B5FB4">
              <w:rPr>
                <w:rFonts w:ascii="Arial" w:hAnsi="Arial" w:cs="Arial"/>
                <w:sz w:val="28"/>
                <w:szCs w:val="28"/>
              </w:rPr>
              <w:t>…</w:t>
            </w:r>
          </w:p>
          <w:p w14:paraId="137CEFE4" w14:textId="77777777" w:rsidR="006B5FB4" w:rsidRDefault="006B5FB4" w:rsidP="003057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B1AA7A7" wp14:editId="434CF78B">
                  <wp:extent cx="3054350" cy="866081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6837" cy="880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E5ABC6" w14:textId="77777777" w:rsidR="006B5FB4" w:rsidRDefault="006B5FB4" w:rsidP="003057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BC407F" w14:textId="6D9316D0" w:rsidR="006B5FB4" w:rsidRPr="00AD61A9" w:rsidRDefault="006B5FB4" w:rsidP="003057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EDF29FD" wp14:editId="42020760">
                  <wp:extent cx="3266077" cy="40894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2258" cy="4109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dxa"/>
          </w:tcPr>
          <w:p w14:paraId="5B0307AD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31F" w:rsidRPr="00B05597" w14:paraId="2565B977" w14:textId="77777777" w:rsidTr="005D380E">
        <w:tc>
          <w:tcPr>
            <w:tcW w:w="828" w:type="dxa"/>
          </w:tcPr>
          <w:p w14:paraId="245A9C8B" w14:textId="77777777" w:rsidR="00F3631F" w:rsidRPr="00B05597" w:rsidRDefault="00F3631F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47D8FE" w14:textId="77777777" w:rsidR="00F3631F" w:rsidRDefault="00F3631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90B1A4" w14:textId="77777777" w:rsidR="005D380E" w:rsidRDefault="005D380E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0304A6" w14:textId="0D95FE37" w:rsidR="005D380E" w:rsidRDefault="006B5FB4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3C58694A" w14:textId="77777777" w:rsidR="005D380E" w:rsidRDefault="005D380E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DF51DA" w14:textId="77777777" w:rsidR="005D380E" w:rsidRDefault="005D380E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0B8B8B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8AC35D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5A40F0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14CBEF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36C570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939D06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8326A4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8EFBB9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476E04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C82370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5565EA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90CED5" w14:textId="77777777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C90BBD" w14:textId="6EE2B926" w:rsidR="001F216F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7E38FF9C" w14:textId="3A5B9753" w:rsidR="001F216F" w:rsidRPr="00B05597" w:rsidRDefault="001F216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04585BF9" w14:textId="588DE5B7" w:rsidR="006B5FB4" w:rsidRPr="006B5FB4" w:rsidRDefault="006B5FB4" w:rsidP="006B5FB4">
            <w:pPr>
              <w:rPr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Fund</w:t>
            </w:r>
            <w:r w:rsidRPr="006B5FB4">
              <w:rPr>
                <w:rFonts w:ascii="Arial" w:hAnsi="Arial" w:cs="Arial"/>
                <w:b/>
                <w:sz w:val="20"/>
                <w:szCs w:val="20"/>
              </w:rPr>
              <w:t xml:space="preserve"> – Amount of Expenditures and Percent of Total Expenditures</w:t>
            </w:r>
            <w:r w:rsidRPr="006B5FB4">
              <w:rPr>
                <w:noProof/>
                <w:sz w:val="20"/>
                <w:szCs w:val="20"/>
              </w:rPr>
              <w:t xml:space="preserve"> </w:t>
            </w:r>
          </w:p>
          <w:p w14:paraId="52198EFC" w14:textId="77777777" w:rsidR="00AD61A9" w:rsidRDefault="006B5FB4" w:rsidP="00F36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AC72B22" wp14:editId="144AA3EE">
                  <wp:extent cx="4127500" cy="1310240"/>
                  <wp:effectExtent l="0" t="0" r="635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1392" cy="131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9205B" w14:textId="77777777" w:rsidR="006B5FB4" w:rsidRDefault="006B5FB4" w:rsidP="00F363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27AC59E3" w14:textId="77777777" w:rsidR="006B5FB4" w:rsidRDefault="006B5FB4" w:rsidP="00F363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AA1D99F" wp14:editId="107752CE">
                  <wp:extent cx="4114800" cy="801991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8409" cy="814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651CAB" w14:textId="77777777" w:rsidR="006B5FB4" w:rsidRDefault="006B5FB4" w:rsidP="00F3631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9D7D38" w14:textId="496CC5F9" w:rsidR="006B5FB4" w:rsidRPr="006B5FB4" w:rsidRDefault="001F216F" w:rsidP="00F363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CF3BE84" wp14:editId="7DE733BC">
                  <wp:extent cx="4203700" cy="2075349"/>
                  <wp:effectExtent l="0" t="0" r="635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4584" cy="2080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dxa"/>
          </w:tcPr>
          <w:p w14:paraId="46D99CEB" w14:textId="77777777" w:rsidR="00F3631F" w:rsidRPr="00B05597" w:rsidRDefault="00F36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12DF56" w14:textId="617135C6" w:rsidR="00630398" w:rsidRDefault="00630398"/>
    <w:p w14:paraId="4F28CDA9" w14:textId="77777777" w:rsidR="00630398" w:rsidRDefault="00630398">
      <w:r>
        <w:br w:type="page"/>
      </w:r>
    </w:p>
    <w:p w14:paraId="67667A5D" w14:textId="77777777" w:rsidR="00F032B8" w:rsidRDefault="00F032B8"/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D24EC6" w:rsidRPr="00B05597" w14:paraId="7EB363F1" w14:textId="77777777" w:rsidTr="00884B7F">
        <w:tc>
          <w:tcPr>
            <w:tcW w:w="828" w:type="dxa"/>
          </w:tcPr>
          <w:p w14:paraId="261DBCDB" w14:textId="7946E6D8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5EB32B" w14:textId="77777777" w:rsidR="00C769D7" w:rsidRDefault="00C769D7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B5DD07" w14:textId="2A011AAB" w:rsidR="00F032B8" w:rsidRDefault="0063039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091E1AE4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D6A9CE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3E17D0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957E6F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FC8BF3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ABD6A1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857A20" w14:textId="77777777" w:rsidR="00630398" w:rsidRDefault="0063039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7B06B4" w14:textId="49F29A61" w:rsidR="00630398" w:rsidRPr="00B05597" w:rsidRDefault="0063039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830" w:type="dxa"/>
          </w:tcPr>
          <w:p w14:paraId="5E4F6152" w14:textId="09DCBA15" w:rsidR="00E25973" w:rsidRDefault="007B256B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56B">
              <w:rPr>
                <w:rFonts w:ascii="Arial" w:hAnsi="Arial" w:cs="Arial"/>
                <w:b/>
                <w:sz w:val="20"/>
                <w:szCs w:val="20"/>
              </w:rPr>
              <w:t>Crosstabulation of Type of Customer vs Net Sales</w:t>
            </w:r>
          </w:p>
          <w:p w14:paraId="73DB7152" w14:textId="4FFE29C7" w:rsidR="00630398" w:rsidRPr="007B256B" w:rsidRDefault="0063039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495A13D" wp14:editId="5B579B38">
                  <wp:extent cx="4834890" cy="1071245"/>
                  <wp:effectExtent l="0" t="0" r="381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4890" cy="1071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028C6B" w14:textId="73970A21" w:rsidR="007B256B" w:rsidRDefault="007B256B" w:rsidP="00F032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AEC6C1" w14:textId="265D00E7" w:rsidR="00F032B8" w:rsidRPr="00630398" w:rsidRDefault="00630398" w:rsidP="00F032B8">
            <w:pPr>
              <w:rPr>
                <w:rFonts w:ascii="Times New Roman" w:hAnsi="Times New Roman" w:cs="Times New Roman"/>
              </w:rPr>
            </w:pPr>
            <w:r w:rsidRPr="00630398">
              <w:rPr>
                <w:rFonts w:ascii="Times New Roman" w:hAnsi="Times New Roman" w:cs="Times New Roman"/>
              </w:rPr>
              <w:t>There were 70 promotional customers and 30 regular customers. Promotional customers spent more per purchase than</w:t>
            </w:r>
            <w:r>
              <w:rPr>
                <w:rFonts w:ascii="Times New Roman" w:hAnsi="Times New Roman" w:cs="Times New Roman"/>
              </w:rPr>
              <w:t xml:space="preserve"> regular customers</w:t>
            </w:r>
          </w:p>
          <w:p w14:paraId="16967A67" w14:textId="04EFC0A3" w:rsidR="00352842" w:rsidRPr="00F032B8" w:rsidRDefault="00352842" w:rsidP="00F032B8"/>
        </w:tc>
        <w:tc>
          <w:tcPr>
            <w:tcW w:w="1676" w:type="dxa"/>
          </w:tcPr>
          <w:p w14:paraId="25E28920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2B8" w:rsidRPr="00B05597" w14:paraId="65701843" w14:textId="77777777" w:rsidTr="00F032B8">
        <w:tc>
          <w:tcPr>
            <w:tcW w:w="828" w:type="dxa"/>
          </w:tcPr>
          <w:p w14:paraId="2C442558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AD1834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60AF81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276CED" w14:textId="4DCCEC93" w:rsidR="00F032B8" w:rsidRDefault="0063039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7074728D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439CEB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47278C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9C6B2E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09CD2C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D4F9F8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BA1964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95842E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5E5651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7C8612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85233A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51DF05" w14:textId="499CAE2D" w:rsidR="00B948C8" w:rsidRPr="00B05597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1FE38E21" w14:textId="16F5A586" w:rsidR="00F032B8" w:rsidRDefault="00F032B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Scatter Diagram </w:t>
            </w:r>
          </w:p>
          <w:p w14:paraId="38AD4948" w14:textId="581554A8" w:rsidR="00F032B8" w:rsidRDefault="0063039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5DA0E6" wp14:editId="20B18987">
                  <wp:extent cx="3371850" cy="2029576"/>
                  <wp:effectExtent l="0" t="0" r="0" b="889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394" cy="2052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E59E62" w14:textId="0CD1E9F0" w:rsidR="00B948C8" w:rsidRPr="00F032B8" w:rsidRDefault="00B948C8" w:rsidP="00630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</w:tcPr>
          <w:p w14:paraId="0CF9C7BB" w14:textId="77777777" w:rsidR="00F032B8" w:rsidRPr="00B05597" w:rsidRDefault="00F032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17513" w14:textId="77777777" w:rsidR="00B948C8" w:rsidRDefault="00B948C8">
      <w:r>
        <w:br w:type="page"/>
      </w:r>
    </w:p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B948C8" w:rsidRPr="00B05597" w14:paraId="5A615ED7" w14:textId="77777777" w:rsidTr="00B948C8">
        <w:tc>
          <w:tcPr>
            <w:tcW w:w="828" w:type="dxa"/>
          </w:tcPr>
          <w:p w14:paraId="299B064C" w14:textId="7FD4327A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53D5A2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40EE74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BE541D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99854C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F35E12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706699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23A536" w14:textId="6F1578FE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5CF90F3" w14:textId="26F88AAD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ECE4DE" w14:textId="4614E034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A16A4" w14:textId="14734CB3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522E92" w14:textId="39D14BB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52798F" w14:textId="500E20C4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0BD36C" w14:textId="65BAB65E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F30FB6" w14:textId="75AE919B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14D501" w14:textId="65F6DEBC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C7CF860" w14:textId="6F19EF63" w:rsidR="00B948C8" w:rsidRDefault="00B948C8" w:rsidP="00B94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830" w:type="dxa"/>
          </w:tcPr>
          <w:p w14:paraId="3ABE166F" w14:textId="6F150C07" w:rsidR="00B948C8" w:rsidRDefault="00B948C8" w:rsidP="00F032B8">
            <w:pPr>
              <w:rPr>
                <w:noProof/>
              </w:rPr>
            </w:pPr>
            <w:r>
              <w:rPr>
                <w:noProof/>
              </w:rPr>
              <w:t>Scatter Diagram – Page Viewed and Time Spent</w:t>
            </w:r>
          </w:p>
          <w:p w14:paraId="7685E63A" w14:textId="77777777" w:rsidR="00B948C8" w:rsidRDefault="00B948C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F41661" wp14:editId="0D1B38B1">
                  <wp:extent cx="3663950" cy="1974850"/>
                  <wp:effectExtent l="0" t="0" r="12700" b="6350"/>
                  <wp:docPr id="15" name="Chart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3942E9-0979-4668-8FF9-EA0DEA4A59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18E567EB" w14:textId="77777777" w:rsidR="00B948C8" w:rsidRDefault="00B948C8" w:rsidP="00F03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More pages viewed is associated with more time spent viewing pages. </w:t>
            </w:r>
          </w:p>
          <w:p w14:paraId="7151687E" w14:textId="1F49C4C2" w:rsidR="00B948C8" w:rsidRDefault="00B948C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Correlation coefficient - .60 - moderate positive relationship</w:t>
            </w:r>
          </w:p>
        </w:tc>
        <w:tc>
          <w:tcPr>
            <w:tcW w:w="1676" w:type="dxa"/>
          </w:tcPr>
          <w:p w14:paraId="5B22A002" w14:textId="77777777" w:rsidR="00B948C8" w:rsidRPr="00B05597" w:rsidRDefault="00B948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0E1427" w14:textId="77777777" w:rsidR="00D24EC6" w:rsidRDefault="00D24EC6">
      <w:pPr>
        <w:rPr>
          <w:sz w:val="24"/>
          <w:szCs w:val="24"/>
        </w:rPr>
      </w:pPr>
    </w:p>
    <w:p w14:paraId="0E2802E6" w14:textId="77777777" w:rsidR="00D24EC6" w:rsidRDefault="00D24EC6">
      <w:pPr>
        <w:rPr>
          <w:sz w:val="24"/>
          <w:szCs w:val="24"/>
        </w:rPr>
      </w:pPr>
    </w:p>
    <w:sectPr w:rsidR="00D24EC6" w:rsidSect="00B05597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203AC" w14:textId="77777777" w:rsidR="006056B2" w:rsidRDefault="006056B2" w:rsidP="00181601">
      <w:pPr>
        <w:spacing w:after="0" w:line="240" w:lineRule="auto"/>
      </w:pPr>
      <w:r>
        <w:separator/>
      </w:r>
    </w:p>
  </w:endnote>
  <w:endnote w:type="continuationSeparator" w:id="0">
    <w:p w14:paraId="3278B289" w14:textId="77777777" w:rsidR="006056B2" w:rsidRDefault="006056B2" w:rsidP="0018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0BDDA" w14:textId="77777777" w:rsidR="006056B2" w:rsidRDefault="006056B2" w:rsidP="00181601">
      <w:pPr>
        <w:spacing w:after="0" w:line="240" w:lineRule="auto"/>
      </w:pPr>
      <w:r>
        <w:separator/>
      </w:r>
    </w:p>
  </w:footnote>
  <w:footnote w:type="continuationSeparator" w:id="0">
    <w:p w14:paraId="4F498F0A" w14:textId="77777777" w:rsidR="006056B2" w:rsidRDefault="006056B2" w:rsidP="00181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56DD4"/>
    <w:multiLevelType w:val="hybridMultilevel"/>
    <w:tmpl w:val="1640F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158FC"/>
    <w:multiLevelType w:val="hybridMultilevel"/>
    <w:tmpl w:val="CCFC9030"/>
    <w:lvl w:ilvl="0" w:tplc="978A1C0E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66F54E6"/>
    <w:multiLevelType w:val="hybridMultilevel"/>
    <w:tmpl w:val="690EC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A503A"/>
    <w:multiLevelType w:val="hybridMultilevel"/>
    <w:tmpl w:val="F156F90E"/>
    <w:lvl w:ilvl="0" w:tplc="12EA0778">
      <w:start w:val="1"/>
      <w:numFmt w:val="low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" w15:restartNumberingAfterBreak="0">
    <w:nsid w:val="2068748D"/>
    <w:multiLevelType w:val="hybridMultilevel"/>
    <w:tmpl w:val="B33C7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B72EB"/>
    <w:multiLevelType w:val="hybridMultilevel"/>
    <w:tmpl w:val="10308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60"/>
    <w:rsid w:val="0005401F"/>
    <w:rsid w:val="000606BD"/>
    <w:rsid w:val="000910E5"/>
    <w:rsid w:val="000C3FED"/>
    <w:rsid w:val="000D185B"/>
    <w:rsid w:val="000F3DA5"/>
    <w:rsid w:val="000F53A3"/>
    <w:rsid w:val="00140096"/>
    <w:rsid w:val="00177ECC"/>
    <w:rsid w:val="00181601"/>
    <w:rsid w:val="0018250F"/>
    <w:rsid w:val="001B3709"/>
    <w:rsid w:val="001E091D"/>
    <w:rsid w:val="001E7C95"/>
    <w:rsid w:val="001F216F"/>
    <w:rsid w:val="00205334"/>
    <w:rsid w:val="002126F6"/>
    <w:rsid w:val="00232CC2"/>
    <w:rsid w:val="00244569"/>
    <w:rsid w:val="00265034"/>
    <w:rsid w:val="00282959"/>
    <w:rsid w:val="00291447"/>
    <w:rsid w:val="002A306F"/>
    <w:rsid w:val="002C1182"/>
    <w:rsid w:val="002C4664"/>
    <w:rsid w:val="002D0654"/>
    <w:rsid w:val="003057B4"/>
    <w:rsid w:val="00346B8B"/>
    <w:rsid w:val="00352842"/>
    <w:rsid w:val="00354132"/>
    <w:rsid w:val="00376630"/>
    <w:rsid w:val="00393D57"/>
    <w:rsid w:val="003B570E"/>
    <w:rsid w:val="003C2A43"/>
    <w:rsid w:val="003C6507"/>
    <w:rsid w:val="003D5A18"/>
    <w:rsid w:val="003E3A09"/>
    <w:rsid w:val="003E7F1C"/>
    <w:rsid w:val="004201A9"/>
    <w:rsid w:val="00424D31"/>
    <w:rsid w:val="00450A45"/>
    <w:rsid w:val="00462E46"/>
    <w:rsid w:val="004820E1"/>
    <w:rsid w:val="00497B55"/>
    <w:rsid w:val="004B1BB2"/>
    <w:rsid w:val="004B26CA"/>
    <w:rsid w:val="0051279B"/>
    <w:rsid w:val="00512EA8"/>
    <w:rsid w:val="00527B1A"/>
    <w:rsid w:val="00565DE2"/>
    <w:rsid w:val="0056651A"/>
    <w:rsid w:val="00587B01"/>
    <w:rsid w:val="005D380E"/>
    <w:rsid w:val="005D72E1"/>
    <w:rsid w:val="005E5871"/>
    <w:rsid w:val="005F5BCA"/>
    <w:rsid w:val="005F7199"/>
    <w:rsid w:val="006056B2"/>
    <w:rsid w:val="00615C11"/>
    <w:rsid w:val="00630398"/>
    <w:rsid w:val="006926FA"/>
    <w:rsid w:val="006B04C7"/>
    <w:rsid w:val="006B5FB4"/>
    <w:rsid w:val="006E3AC4"/>
    <w:rsid w:val="006F3478"/>
    <w:rsid w:val="00710FC8"/>
    <w:rsid w:val="007139C5"/>
    <w:rsid w:val="007278AF"/>
    <w:rsid w:val="0073538D"/>
    <w:rsid w:val="00771755"/>
    <w:rsid w:val="00781F59"/>
    <w:rsid w:val="007A1107"/>
    <w:rsid w:val="007B256B"/>
    <w:rsid w:val="007B740C"/>
    <w:rsid w:val="007C43C2"/>
    <w:rsid w:val="007D1988"/>
    <w:rsid w:val="007E4D2C"/>
    <w:rsid w:val="007F3C20"/>
    <w:rsid w:val="007F7CBA"/>
    <w:rsid w:val="008004A5"/>
    <w:rsid w:val="0081521D"/>
    <w:rsid w:val="00821D25"/>
    <w:rsid w:val="0082695C"/>
    <w:rsid w:val="00827CDE"/>
    <w:rsid w:val="0085208B"/>
    <w:rsid w:val="00884B7F"/>
    <w:rsid w:val="0088500D"/>
    <w:rsid w:val="00886357"/>
    <w:rsid w:val="00886D37"/>
    <w:rsid w:val="0089087B"/>
    <w:rsid w:val="008945BF"/>
    <w:rsid w:val="008B1124"/>
    <w:rsid w:val="008B75B8"/>
    <w:rsid w:val="008E42D8"/>
    <w:rsid w:val="008E6D2D"/>
    <w:rsid w:val="0092186D"/>
    <w:rsid w:val="00933402"/>
    <w:rsid w:val="00963A7B"/>
    <w:rsid w:val="00963B05"/>
    <w:rsid w:val="00971169"/>
    <w:rsid w:val="009D56DF"/>
    <w:rsid w:val="009E04EC"/>
    <w:rsid w:val="009F259E"/>
    <w:rsid w:val="009F433C"/>
    <w:rsid w:val="009F713F"/>
    <w:rsid w:val="00A015DC"/>
    <w:rsid w:val="00A056A4"/>
    <w:rsid w:val="00A81E7F"/>
    <w:rsid w:val="00A85725"/>
    <w:rsid w:val="00AC139A"/>
    <w:rsid w:val="00AC2E98"/>
    <w:rsid w:val="00AC753E"/>
    <w:rsid w:val="00AD61A9"/>
    <w:rsid w:val="00B05597"/>
    <w:rsid w:val="00B250FC"/>
    <w:rsid w:val="00B472E2"/>
    <w:rsid w:val="00B948C8"/>
    <w:rsid w:val="00BA186F"/>
    <w:rsid w:val="00BA329C"/>
    <w:rsid w:val="00BB2876"/>
    <w:rsid w:val="00BC49B7"/>
    <w:rsid w:val="00BC58BA"/>
    <w:rsid w:val="00BC60BF"/>
    <w:rsid w:val="00BD2B5A"/>
    <w:rsid w:val="00BF282D"/>
    <w:rsid w:val="00C10379"/>
    <w:rsid w:val="00C21683"/>
    <w:rsid w:val="00C41539"/>
    <w:rsid w:val="00C45637"/>
    <w:rsid w:val="00C470A7"/>
    <w:rsid w:val="00C52619"/>
    <w:rsid w:val="00C569BE"/>
    <w:rsid w:val="00C64327"/>
    <w:rsid w:val="00C65664"/>
    <w:rsid w:val="00C769D7"/>
    <w:rsid w:val="00C8636A"/>
    <w:rsid w:val="00CA2DF0"/>
    <w:rsid w:val="00CC58C6"/>
    <w:rsid w:val="00CD0A6C"/>
    <w:rsid w:val="00CD7CDA"/>
    <w:rsid w:val="00D22917"/>
    <w:rsid w:val="00D24EC6"/>
    <w:rsid w:val="00D34EF8"/>
    <w:rsid w:val="00D3565B"/>
    <w:rsid w:val="00D70178"/>
    <w:rsid w:val="00D853DE"/>
    <w:rsid w:val="00DC6E3F"/>
    <w:rsid w:val="00DD5B75"/>
    <w:rsid w:val="00DD610B"/>
    <w:rsid w:val="00DD7CD2"/>
    <w:rsid w:val="00E25973"/>
    <w:rsid w:val="00E27215"/>
    <w:rsid w:val="00E312A5"/>
    <w:rsid w:val="00E32354"/>
    <w:rsid w:val="00E52160"/>
    <w:rsid w:val="00E5301B"/>
    <w:rsid w:val="00E65983"/>
    <w:rsid w:val="00E71ED4"/>
    <w:rsid w:val="00E76DC6"/>
    <w:rsid w:val="00E92E62"/>
    <w:rsid w:val="00EA14E2"/>
    <w:rsid w:val="00EA3744"/>
    <w:rsid w:val="00EA4D66"/>
    <w:rsid w:val="00EA5F91"/>
    <w:rsid w:val="00EE07E4"/>
    <w:rsid w:val="00F032B8"/>
    <w:rsid w:val="00F22880"/>
    <w:rsid w:val="00F333A1"/>
    <w:rsid w:val="00F3631F"/>
    <w:rsid w:val="00F46B42"/>
    <w:rsid w:val="00F7362C"/>
    <w:rsid w:val="00F83EA0"/>
    <w:rsid w:val="00FC196D"/>
    <w:rsid w:val="00FE10B1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50A49"/>
  <w15:docId w15:val="{CBB0D3DC-1694-43EE-965F-E1D7CCC6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1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601"/>
  </w:style>
  <w:style w:type="paragraph" w:styleId="Footer">
    <w:name w:val="footer"/>
    <w:basedOn w:val="Normal"/>
    <w:link w:val="FooterChar"/>
    <w:uiPriority w:val="99"/>
    <w:unhideWhenUsed/>
    <w:rsid w:val="00181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601"/>
  </w:style>
  <w:style w:type="table" w:styleId="TableGrid">
    <w:name w:val="Table Grid"/>
    <w:basedOn w:val="TableNormal"/>
    <w:uiPriority w:val="59"/>
    <w:rsid w:val="00D24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5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6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hart" Target="charts/chart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bbie%20Tesch\Documents\Cengage\Summer2018\HeavenlyChocolates-Ke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Scatter Diagram</a:t>
            </a:r>
            <a:r>
              <a:rPr lang="en-US" baseline="0"/>
              <a:t> of Pages Viewed and Time Spent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'Original Data'!$F$1</c:f>
              <c:strCache>
                <c:ptCount val="1"/>
                <c:pt idx="0">
                  <c:v>Time (min)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'Original Data'!$E$2:$E$51</c:f>
              <c:numCache>
                <c:formatCode>General</c:formatCode>
                <c:ptCount val="50"/>
                <c:pt idx="0">
                  <c:v>4</c:v>
                </c:pt>
                <c:pt idx="1">
                  <c:v>6</c:v>
                </c:pt>
                <c:pt idx="2">
                  <c:v>4</c:v>
                </c:pt>
                <c:pt idx="3">
                  <c:v>2</c:v>
                </c:pt>
                <c:pt idx="4">
                  <c:v>4</c:v>
                </c:pt>
                <c:pt idx="5">
                  <c:v>6</c:v>
                </c:pt>
                <c:pt idx="6">
                  <c:v>2</c:v>
                </c:pt>
                <c:pt idx="7">
                  <c:v>6</c:v>
                </c:pt>
                <c:pt idx="8">
                  <c:v>3</c:v>
                </c:pt>
                <c:pt idx="9">
                  <c:v>7</c:v>
                </c:pt>
                <c:pt idx="10">
                  <c:v>6</c:v>
                </c:pt>
                <c:pt idx="11">
                  <c:v>5</c:v>
                </c:pt>
                <c:pt idx="12">
                  <c:v>7</c:v>
                </c:pt>
                <c:pt idx="13">
                  <c:v>10</c:v>
                </c:pt>
                <c:pt idx="14">
                  <c:v>3</c:v>
                </c:pt>
                <c:pt idx="15">
                  <c:v>4</c:v>
                </c:pt>
                <c:pt idx="16">
                  <c:v>7</c:v>
                </c:pt>
                <c:pt idx="17">
                  <c:v>7</c:v>
                </c:pt>
                <c:pt idx="18">
                  <c:v>4</c:v>
                </c:pt>
                <c:pt idx="19">
                  <c:v>5</c:v>
                </c:pt>
                <c:pt idx="20">
                  <c:v>5</c:v>
                </c:pt>
                <c:pt idx="21">
                  <c:v>6</c:v>
                </c:pt>
                <c:pt idx="22">
                  <c:v>3</c:v>
                </c:pt>
                <c:pt idx="23">
                  <c:v>2</c:v>
                </c:pt>
                <c:pt idx="24">
                  <c:v>3</c:v>
                </c:pt>
                <c:pt idx="25">
                  <c:v>2</c:v>
                </c:pt>
                <c:pt idx="26">
                  <c:v>5</c:v>
                </c:pt>
                <c:pt idx="27">
                  <c:v>4</c:v>
                </c:pt>
                <c:pt idx="28">
                  <c:v>10</c:v>
                </c:pt>
                <c:pt idx="29">
                  <c:v>9</c:v>
                </c:pt>
                <c:pt idx="30">
                  <c:v>2</c:v>
                </c:pt>
                <c:pt idx="31">
                  <c:v>8</c:v>
                </c:pt>
                <c:pt idx="32">
                  <c:v>4</c:v>
                </c:pt>
                <c:pt idx="33">
                  <c:v>3</c:v>
                </c:pt>
                <c:pt idx="34">
                  <c:v>5</c:v>
                </c:pt>
                <c:pt idx="35">
                  <c:v>5</c:v>
                </c:pt>
                <c:pt idx="36">
                  <c:v>4</c:v>
                </c:pt>
                <c:pt idx="37">
                  <c:v>4</c:v>
                </c:pt>
                <c:pt idx="38">
                  <c:v>2</c:v>
                </c:pt>
                <c:pt idx="39">
                  <c:v>5</c:v>
                </c:pt>
                <c:pt idx="40">
                  <c:v>4</c:v>
                </c:pt>
                <c:pt idx="41">
                  <c:v>7</c:v>
                </c:pt>
                <c:pt idx="42">
                  <c:v>4</c:v>
                </c:pt>
                <c:pt idx="43">
                  <c:v>7</c:v>
                </c:pt>
                <c:pt idx="44">
                  <c:v>6</c:v>
                </c:pt>
                <c:pt idx="45">
                  <c:v>4</c:v>
                </c:pt>
                <c:pt idx="46">
                  <c:v>2</c:v>
                </c:pt>
                <c:pt idx="47">
                  <c:v>5</c:v>
                </c:pt>
                <c:pt idx="48">
                  <c:v>6</c:v>
                </c:pt>
                <c:pt idx="49">
                  <c:v>3</c:v>
                </c:pt>
              </c:numCache>
            </c:numRef>
          </c:xVal>
          <c:yVal>
            <c:numRef>
              <c:f>'Original Data'!$F$2:$F$51</c:f>
              <c:numCache>
                <c:formatCode>0.0</c:formatCode>
                <c:ptCount val="50"/>
                <c:pt idx="0">
                  <c:v>12</c:v>
                </c:pt>
                <c:pt idx="1">
                  <c:v>19.5</c:v>
                </c:pt>
                <c:pt idx="2">
                  <c:v>8.5</c:v>
                </c:pt>
                <c:pt idx="3">
                  <c:v>11.4</c:v>
                </c:pt>
                <c:pt idx="4">
                  <c:v>11.3</c:v>
                </c:pt>
                <c:pt idx="5">
                  <c:v>10.5</c:v>
                </c:pt>
                <c:pt idx="6">
                  <c:v>11.4</c:v>
                </c:pt>
                <c:pt idx="7">
                  <c:v>4.3</c:v>
                </c:pt>
                <c:pt idx="8">
                  <c:v>12.700000000000001</c:v>
                </c:pt>
                <c:pt idx="9">
                  <c:v>24.7</c:v>
                </c:pt>
                <c:pt idx="10">
                  <c:v>13.3</c:v>
                </c:pt>
                <c:pt idx="11">
                  <c:v>14.3</c:v>
                </c:pt>
                <c:pt idx="12">
                  <c:v>11.700000000000001</c:v>
                </c:pt>
                <c:pt idx="13">
                  <c:v>24.400000000000002</c:v>
                </c:pt>
                <c:pt idx="14">
                  <c:v>8.4</c:v>
                </c:pt>
                <c:pt idx="15">
                  <c:v>9.6</c:v>
                </c:pt>
                <c:pt idx="16">
                  <c:v>23.3</c:v>
                </c:pt>
                <c:pt idx="17">
                  <c:v>14</c:v>
                </c:pt>
                <c:pt idx="18">
                  <c:v>5.6000000000000005</c:v>
                </c:pt>
                <c:pt idx="19">
                  <c:v>15.1</c:v>
                </c:pt>
                <c:pt idx="20">
                  <c:v>16.3</c:v>
                </c:pt>
                <c:pt idx="21">
                  <c:v>10.199999999999999</c:v>
                </c:pt>
                <c:pt idx="22">
                  <c:v>8</c:v>
                </c:pt>
                <c:pt idx="23">
                  <c:v>8</c:v>
                </c:pt>
                <c:pt idx="24">
                  <c:v>9.6</c:v>
                </c:pt>
                <c:pt idx="25">
                  <c:v>11</c:v>
                </c:pt>
                <c:pt idx="26">
                  <c:v>16.899999999999999</c:v>
                </c:pt>
                <c:pt idx="27">
                  <c:v>6</c:v>
                </c:pt>
                <c:pt idx="28">
                  <c:v>32.9</c:v>
                </c:pt>
                <c:pt idx="29">
                  <c:v>11.8</c:v>
                </c:pt>
                <c:pt idx="30">
                  <c:v>7.1000000000000005</c:v>
                </c:pt>
                <c:pt idx="31">
                  <c:v>18</c:v>
                </c:pt>
                <c:pt idx="32">
                  <c:v>11.8</c:v>
                </c:pt>
                <c:pt idx="33">
                  <c:v>9.1</c:v>
                </c:pt>
                <c:pt idx="34">
                  <c:v>7.8</c:v>
                </c:pt>
                <c:pt idx="35">
                  <c:v>16.5</c:v>
                </c:pt>
                <c:pt idx="36">
                  <c:v>6.2</c:v>
                </c:pt>
                <c:pt idx="37">
                  <c:v>11.3</c:v>
                </c:pt>
                <c:pt idx="38">
                  <c:v>10.6</c:v>
                </c:pt>
                <c:pt idx="39">
                  <c:v>5</c:v>
                </c:pt>
                <c:pt idx="40">
                  <c:v>15.9</c:v>
                </c:pt>
                <c:pt idx="41">
                  <c:v>18.100000000000001</c:v>
                </c:pt>
                <c:pt idx="42">
                  <c:v>10.8</c:v>
                </c:pt>
                <c:pt idx="43">
                  <c:v>13.3</c:v>
                </c:pt>
                <c:pt idx="44">
                  <c:v>30.1</c:v>
                </c:pt>
                <c:pt idx="45">
                  <c:v>13.700000000000001</c:v>
                </c:pt>
                <c:pt idx="46">
                  <c:v>8.1</c:v>
                </c:pt>
                <c:pt idx="47">
                  <c:v>9.6999999999999993</c:v>
                </c:pt>
                <c:pt idx="48">
                  <c:v>7.3</c:v>
                </c:pt>
                <c:pt idx="49">
                  <c:v>13.4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491-47AC-A99B-883CE34502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9123408"/>
        <c:axId val="535887112"/>
      </c:scatterChart>
      <c:valAx>
        <c:axId val="4291234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Pages Viewed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5887112"/>
        <c:crosses val="autoZero"/>
        <c:crossBetween val="midCat"/>
      </c:valAx>
      <c:valAx>
        <c:axId val="535887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Spent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912340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Xavier University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xuinstaller</dc:creator>
  <cp:lastModifiedBy>Deborah Tesch</cp:lastModifiedBy>
  <cp:revision>3</cp:revision>
  <cp:lastPrinted>2012-11-12T18:54:00Z</cp:lastPrinted>
  <dcterms:created xsi:type="dcterms:W3CDTF">2018-12-03T16:04:00Z</dcterms:created>
  <dcterms:modified xsi:type="dcterms:W3CDTF">2018-12-05T21:42:00Z</dcterms:modified>
</cp:coreProperties>
</file>